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decisions concerning an organization’s goals and future plans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043"/>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decisions are concerned with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day-to-day activities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goals and plans of the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domain of operations managers, who are close to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how the organization should achieve the goals and objectives set by its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Picks and Axes Inc. is an Internet-based retail seller of hiking boots and mountaineering gear. The company decides to open retail stores across the major areas of the city to help complement its Internet-based strategy. This activity would be categorized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33"/>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 decision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most critical step of the decision-making process.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746"/>
              <w:gridCol w:w="220"/>
              <w:gridCol w:w="36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Choosing an alternative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Identifying and defining the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Evaluating the alternatives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Determining the set of alternatives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approach to making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219"/>
              <w:gridCol w:w="220"/>
              <w:gridCol w:w="18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Rules of thumb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Guess and check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Data-driven decision making tends to decrease a firm's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2"/>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profit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 are a type of _____analytics.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38"/>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extraction of information on the number of shipments, how much was included in each shipment, the date each shipment was sent, and so on from the manufacturing plant’s database </w:t>
            </w:r>
            <w:r>
              <w:rPr>
                <w:rStyle w:val="DefaultParagraphFont"/>
                <w:rFonts w:ascii="Times New Roman" w:eastAsia="Times New Roman" w:hAnsi="Times New Roman" w:cs="Times New Roman"/>
                <w:b w:val="0"/>
                <w:bCs w:val="0"/>
                <w:i w:val="0"/>
                <w:iCs w:val="0"/>
                <w:smallCaps w:val="0"/>
                <w:color w:val="000000"/>
                <w:sz w:val="22"/>
                <w:szCs w:val="22"/>
                <w:bdr w:val="nil"/>
                <w:rtl w:val="0"/>
              </w:rPr>
              <w:t>exemplifies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17"/>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Corporate-level managers use ______ to summarize sales by region, current inventory levels, and other company-wide metrics all in a single screen.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811"/>
              <w:gridCol w:w="220"/>
              <w:gridCol w:w="1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crosstabulation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forecast that helps direct police officers to areas where crimes are likely to occur based on past data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75"/>
              <w:gridCol w:w="220"/>
              <w:gridCol w:w="22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is used in predictive analytics?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994"/>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Linear regression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visualization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A retail store owner offers a discount on product A and predicts that the customers would purchase products B and C in addition to product A. Identify the technique used to make such a prediction.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494"/>
              <w:gridCol w:w="220"/>
              <w:gridCol w:w="18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query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used in the pharmaceutical industry to assess the risk of introducing a new drug.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153"/>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Spreadsheet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analytical techniques helps us arrive at the best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288"/>
              <w:gridCol w:w="220"/>
              <w:gridCol w:w="2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 helps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identifying the constraints of the situation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find good decisions in highly complex and highly uncertain settings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assigning values to outcomes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model certainty using optimization techniques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decision maker is faced with several alternatives and an uncertain set of future events, s/he uses _____ to develop an optimal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1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assigns values to outcomes based on the decision maker’s attitude toward risk, loss, and other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533"/>
              <w:gridCol w:w="220"/>
              <w:gridCol w:w="17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 optimization</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dashboard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best exemplifies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Five hundred Facebook users upload one thousand pictures per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Cellphone owners around the world generate vast amounts of data by calling, texting, tweeting, and browsing the Web on a daily basis.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grocery store collects data from those that scan their loyalty card.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pharmacy keeps track of customer purchases to send its customers coupons.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sources of big data is not publicly available?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Twitter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Weather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Medical records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records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 generally refers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68"/>
              <w:gridCol w:w="220"/>
              <w:gridCol w:w="18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financial sector, _____ are used to construct financial instruments such as derivatives.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522"/>
              <w:gridCol w:w="220"/>
              <w:gridCol w:w="21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models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models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models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models can be used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assess the risk of investment portfolios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forecast future financial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successfully manage commercial real estate risk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decide on how to invest cash received from insurance policies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 is the study of the _____ or relative desirability of a particular outcome that reflects the decision maker’s attitude toward a collection of factors, such as profit, loss, and risk.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worth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wellness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technology that allows data, collected from sensors in all types of machines, to be sent over the Internet to repositories where it can be stored and analyzed.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a programming model used within Hadoop that performs the two major steps for which it is named: the map step and the reduce step.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of Things (IoT)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an open-source programming environment that supports big data processing through distributed storage and distributed processing on clusters of computers.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Hadoop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Java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MapReduce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are techniques that use models, constructed from past data, to predict the future or to ascertain the impact of one variable on another.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involves higher-level issues and is concerned with the overall direction of the organization, defining the overarching goals and aspirations for the organization’s future.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decision is concerned with how the organization should achieve the goals and objectives set by its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tactical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intuitive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use techniques that take input data and yield a best course of 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Strategic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spectrum of business analytics, which is the most complex?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In order to manage an organization’s human resource activities, such as hiring employees, tracking, and influencing employee retention, HR personnel use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3638"/>
              <w:gridCol w:w="220"/>
              <w:gridCol w:w="37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predictive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and 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A better understanding of consumer behavior through analytics directly leads to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2624"/>
              <w:gridCol w:w="220"/>
              <w:gridCol w:w="24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profits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better pricing strategies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advertising costs</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reduced risk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 light bulb manufacturer uses descriptive analytics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present supply chain to managers visually.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achieve efficiency in delivery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schedule staff and vehicle for delivery.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plan capacity utilization by incorporating the inherent uncertainty in commodities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Internal Revenue Service uses _____ to identify patterns that distinguish questionable annual personal income tax filings.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8"/>
              <w:gridCol w:w="1543"/>
              <w:gridCol w:w="220"/>
              <w:gridCol w:w="22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theory</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prescriptive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may be used to develop an optimal strategy when a decision maker is faced with several decision alternatives and an uncertain set of future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Decision analysis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data _____ would help to protect stored data from destructive forces or unauthorized users.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are analytical tools that describe what has happened.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Descriptive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analytical techniques for better understanding patterns and relationships that exist in large data sets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0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data mining​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dashboard is a collection of tables, charts, and maps to help management _____ selected aspects of the company’s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6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monitor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concerned with how the organization is run from day to day is known as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operational decision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 mathematical model that gives the best decision, subject to the situation’s constraints, is an a(n)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optimization model​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a request to obtain information with certain characteristics from a database.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query​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Business analytics is the _____ process of transforming data into insight for making better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data _____ is trained in both computer science and statistics and knows how to effectively process and analyze large amounts of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scientist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probability and statistics to construct a computer model to study the impact of uncertainty on the decision at hand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Predictive and prescriptive analytics can also be referred to as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advanced analytics​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analytics is the analysis of online activity, such as visits to websites or social media.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4 Vs of big data that refers to uncertainty due to data inconsistency and incompleteness, ambiguities, latency, deception, and model approximations is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Data that are too large or too complex to be handled by standard data-processing techniques and typical desktop software are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Veracity has to do with how much _____is in the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uncertainty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four V’s of big data?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32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Volume, Velocity, Variety, Veracity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With the rise of big data, increased attention is being paid to legal and ethical issues. INFORMS has established certain guidelines. Briefly discuss.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29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Answers may vary by student.</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2"/>
        <w:szCs w:val="22"/>
        <w:bdr w:val="nil"/>
        <w:rtl w:val="0"/>
      </w:rPr>
      <w:t>Chapter 01 - Introduction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Introduction</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